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2EED0" w14:textId="349F6EA4" w:rsidR="00B34F51" w:rsidRPr="004C1C33" w:rsidRDefault="00933618" w:rsidP="00DF6BA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C1C33">
        <w:rPr>
          <w:rFonts w:ascii="Arial" w:hAnsi="Arial" w:cs="Arial"/>
          <w:b/>
          <w:bCs/>
          <w:sz w:val="32"/>
          <w:szCs w:val="32"/>
        </w:rPr>
        <w:t xml:space="preserve">How to Submit </w:t>
      </w:r>
      <w:r w:rsidR="00D71122">
        <w:rPr>
          <w:rFonts w:ascii="Arial" w:hAnsi="Arial" w:cs="Arial"/>
          <w:b/>
          <w:bCs/>
          <w:sz w:val="32"/>
          <w:szCs w:val="32"/>
        </w:rPr>
        <w:t>Y</w:t>
      </w:r>
      <w:r w:rsidRPr="004C1C33">
        <w:rPr>
          <w:rFonts w:ascii="Arial" w:hAnsi="Arial" w:cs="Arial"/>
          <w:b/>
          <w:bCs/>
          <w:sz w:val="32"/>
          <w:szCs w:val="32"/>
        </w:rPr>
        <w:t xml:space="preserve">our Fingerprints to the </w:t>
      </w:r>
    </w:p>
    <w:p w14:paraId="44611FAD" w14:textId="54CCD7E2" w:rsidR="00DF6BAF" w:rsidRPr="004C1C33" w:rsidRDefault="00933618" w:rsidP="00DF6BA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C1C33">
        <w:rPr>
          <w:rFonts w:ascii="Arial" w:hAnsi="Arial" w:cs="Arial"/>
          <w:b/>
          <w:bCs/>
          <w:sz w:val="32"/>
          <w:szCs w:val="32"/>
        </w:rPr>
        <w:t xml:space="preserve">Insurance </w:t>
      </w:r>
      <w:r w:rsidR="00B34F51" w:rsidRPr="004C1C33">
        <w:rPr>
          <w:rFonts w:ascii="Arial" w:hAnsi="Arial" w:cs="Arial"/>
          <w:b/>
          <w:bCs/>
          <w:sz w:val="32"/>
          <w:szCs w:val="32"/>
        </w:rPr>
        <w:t>Department</w:t>
      </w:r>
    </w:p>
    <w:p w14:paraId="2008A398" w14:textId="77777777" w:rsidR="006A19AA" w:rsidRPr="00B71415" w:rsidRDefault="006A19AA" w:rsidP="00DF6BA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E81FF2A" w14:textId="488C2B14" w:rsidR="00B71415" w:rsidRPr="00B71415" w:rsidRDefault="00B34F51" w:rsidP="006A19AA">
      <w:pPr>
        <w:rPr>
          <w:rFonts w:ascii="Arial" w:hAnsi="Arial" w:cs="Arial"/>
          <w:sz w:val="24"/>
          <w:szCs w:val="24"/>
        </w:rPr>
      </w:pPr>
      <w:r w:rsidRPr="00B34F51">
        <w:rPr>
          <w:rFonts w:ascii="Arial" w:hAnsi="Arial" w:cs="Arial"/>
          <w:sz w:val="24"/>
          <w:szCs w:val="24"/>
        </w:rPr>
        <w:t xml:space="preserve">Once you </w:t>
      </w:r>
      <w:r>
        <w:rPr>
          <w:rFonts w:ascii="Arial" w:hAnsi="Arial" w:cs="Arial"/>
          <w:sz w:val="24"/>
          <w:szCs w:val="24"/>
        </w:rPr>
        <w:t xml:space="preserve">have successfully passed your exams, you must </w:t>
      </w:r>
      <w:r w:rsidR="00F57C46">
        <w:rPr>
          <w:rFonts w:ascii="Arial" w:hAnsi="Arial" w:cs="Arial"/>
          <w:sz w:val="24"/>
          <w:szCs w:val="24"/>
        </w:rPr>
        <w:t>submit your application online here:</w:t>
      </w:r>
    </w:p>
    <w:p w14:paraId="322FD1E7" w14:textId="193120E6" w:rsidR="00282AE9" w:rsidRDefault="00637014" w:rsidP="00282AE9">
      <w:pPr>
        <w:rPr>
          <w:rFonts w:ascii="Arial" w:hAnsi="Arial" w:cs="Arial"/>
          <w:sz w:val="24"/>
          <w:szCs w:val="24"/>
        </w:rPr>
      </w:pPr>
      <w:hyperlink r:id="rId11" w:history="1">
        <w:r w:rsidR="00C927FA" w:rsidRPr="007F6AE1">
          <w:rPr>
            <w:rStyle w:val="Hyperlink"/>
            <w:rFonts w:ascii="Arial" w:hAnsi="Arial" w:cs="Arial"/>
            <w:sz w:val="24"/>
            <w:szCs w:val="24"/>
          </w:rPr>
          <w:t>https://nipr.com/licensing-center/apply</w:t>
        </w:r>
      </w:hyperlink>
      <w:r w:rsidR="00D71122">
        <w:rPr>
          <w:rStyle w:val="Hyperlink"/>
          <w:rFonts w:ascii="Arial" w:hAnsi="Arial" w:cs="Arial"/>
          <w:sz w:val="24"/>
          <w:szCs w:val="24"/>
        </w:rPr>
        <w:t xml:space="preserve"> </w:t>
      </w:r>
      <w:r w:rsidR="00C927FA">
        <w:rPr>
          <w:rFonts w:ascii="Arial" w:hAnsi="Arial" w:cs="Arial"/>
          <w:sz w:val="24"/>
          <w:szCs w:val="24"/>
        </w:rPr>
        <w:t>and</w:t>
      </w:r>
      <w:r w:rsidR="00282AE9">
        <w:rPr>
          <w:rFonts w:ascii="Arial" w:hAnsi="Arial" w:cs="Arial"/>
          <w:sz w:val="24"/>
          <w:szCs w:val="24"/>
        </w:rPr>
        <w:t xml:space="preserve"> submit </w:t>
      </w:r>
      <w:r w:rsidR="008555E6">
        <w:rPr>
          <w:rFonts w:ascii="Arial" w:hAnsi="Arial" w:cs="Arial"/>
          <w:sz w:val="24"/>
          <w:szCs w:val="24"/>
        </w:rPr>
        <w:t>a set of fingerprints to the Insurance Department for your background check</w:t>
      </w:r>
      <w:r w:rsidR="00102AB3">
        <w:rPr>
          <w:rFonts w:ascii="Arial" w:hAnsi="Arial" w:cs="Arial"/>
          <w:sz w:val="24"/>
          <w:szCs w:val="24"/>
        </w:rPr>
        <w:t xml:space="preserve">.  If you are looking for a location to have your prints </w:t>
      </w:r>
      <w:r w:rsidR="00D71122">
        <w:rPr>
          <w:rFonts w:ascii="Arial" w:hAnsi="Arial" w:cs="Arial"/>
          <w:sz w:val="24"/>
          <w:szCs w:val="24"/>
        </w:rPr>
        <w:t>done,</w:t>
      </w:r>
      <w:r w:rsidR="00EC73A6">
        <w:rPr>
          <w:rFonts w:ascii="Arial" w:hAnsi="Arial" w:cs="Arial"/>
          <w:sz w:val="24"/>
          <w:szCs w:val="24"/>
        </w:rPr>
        <w:t xml:space="preserve"> please send an email to </w:t>
      </w:r>
      <w:hyperlink r:id="rId12" w:history="1">
        <w:r w:rsidR="00EC73A6" w:rsidRPr="007F6AE1">
          <w:rPr>
            <w:rStyle w:val="Hyperlink"/>
            <w:rFonts w:ascii="Arial" w:hAnsi="Arial" w:cs="Arial"/>
            <w:sz w:val="24"/>
            <w:szCs w:val="24"/>
          </w:rPr>
          <w:t>ndlicensing@nd.gov</w:t>
        </w:r>
      </w:hyperlink>
      <w:r w:rsidR="00EC73A6">
        <w:rPr>
          <w:rFonts w:ascii="Arial" w:hAnsi="Arial" w:cs="Arial"/>
          <w:sz w:val="24"/>
          <w:szCs w:val="24"/>
        </w:rPr>
        <w:t xml:space="preserve"> for more information.</w:t>
      </w:r>
    </w:p>
    <w:p w14:paraId="4793B77C" w14:textId="77777777" w:rsidR="00C927FA" w:rsidRDefault="00C927FA" w:rsidP="00282AE9">
      <w:pPr>
        <w:rPr>
          <w:rFonts w:ascii="Arial" w:hAnsi="Arial" w:cs="Arial"/>
          <w:sz w:val="24"/>
          <w:szCs w:val="24"/>
        </w:rPr>
      </w:pPr>
    </w:p>
    <w:p w14:paraId="745678C4" w14:textId="3085B7A6" w:rsidR="00E6762A" w:rsidRDefault="00E6762A" w:rsidP="00282A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use the following instructions to successfully submit your fingerprints to the Department:</w:t>
      </w:r>
    </w:p>
    <w:p w14:paraId="7798FF3C" w14:textId="6933364A" w:rsidR="00E6762A" w:rsidRDefault="0013580B" w:rsidP="003E2AA2">
      <w:pPr>
        <w:pStyle w:val="ListParagraph"/>
        <w:numPr>
          <w:ilvl w:val="0"/>
          <w:numId w:val="8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fingerprint cards need be </w:t>
      </w:r>
      <w:r w:rsidR="003A49F9">
        <w:rPr>
          <w:rFonts w:ascii="Arial" w:hAnsi="Arial" w:cs="Arial"/>
          <w:sz w:val="24"/>
          <w:szCs w:val="24"/>
        </w:rPr>
        <w:t xml:space="preserve">signed by </w:t>
      </w:r>
      <w:r w:rsidR="006959CD">
        <w:rPr>
          <w:rFonts w:ascii="Arial" w:hAnsi="Arial" w:cs="Arial"/>
          <w:sz w:val="24"/>
          <w:szCs w:val="24"/>
        </w:rPr>
        <w:t>you AND the person that did your fingerprints.</w:t>
      </w:r>
    </w:p>
    <w:p w14:paraId="34DC86FD" w14:textId="32D82130" w:rsidR="006959CD" w:rsidRDefault="003A49F9" w:rsidP="003E2AA2">
      <w:pPr>
        <w:pStyle w:val="ListParagraph"/>
        <w:numPr>
          <w:ilvl w:val="0"/>
          <w:numId w:val="8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Make sure</w:t>
      </w:r>
      <w:r w:rsidR="00B55F1F">
        <w:rPr>
          <w:rFonts w:ascii="Arial" w:hAnsi="Arial" w:cs="Arial"/>
          <w:sz w:val="24"/>
          <w:szCs w:val="24"/>
        </w:rPr>
        <w:t xml:space="preserve"> ALL required fields are filled out on the fingerprint cards. (see example on Page 2)</w:t>
      </w:r>
    </w:p>
    <w:p w14:paraId="75EF18AE" w14:textId="551DC930" w:rsidR="00255F10" w:rsidRDefault="003A49F9" w:rsidP="003E2AA2">
      <w:pPr>
        <w:pStyle w:val="ListParagraph"/>
        <w:numPr>
          <w:ilvl w:val="0"/>
          <w:numId w:val="8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cards then need to be placed in an envelope, </w:t>
      </w:r>
      <w:r w:rsidR="00D71122">
        <w:rPr>
          <w:rFonts w:ascii="Arial" w:hAnsi="Arial" w:cs="Arial"/>
          <w:sz w:val="24"/>
          <w:szCs w:val="24"/>
        </w:rPr>
        <w:t>sealed,</w:t>
      </w:r>
      <w:r>
        <w:rPr>
          <w:rFonts w:ascii="Arial" w:hAnsi="Arial" w:cs="Arial"/>
          <w:sz w:val="24"/>
          <w:szCs w:val="24"/>
        </w:rPr>
        <w:t xml:space="preserve"> and initialed by the person that did your fingerprints, for security of the fingerprints.</w:t>
      </w:r>
    </w:p>
    <w:p w14:paraId="14B4C9FE" w14:textId="6325DD81" w:rsidR="004F2727" w:rsidRDefault="00731346" w:rsidP="003E2AA2">
      <w:pPr>
        <w:pStyle w:val="ListParagraph"/>
        <w:numPr>
          <w:ilvl w:val="0"/>
          <w:numId w:val="8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 the CRIMINAL HISTORY RECORD CHECK</w:t>
      </w:r>
      <w:r w:rsidR="00412F92">
        <w:rPr>
          <w:rFonts w:ascii="Arial" w:hAnsi="Arial" w:cs="Arial"/>
          <w:sz w:val="24"/>
          <w:szCs w:val="24"/>
        </w:rPr>
        <w:t xml:space="preserve"> REQUEST form</w:t>
      </w:r>
      <w:r w:rsidR="00B92135">
        <w:rPr>
          <w:rFonts w:ascii="Arial" w:hAnsi="Arial" w:cs="Arial"/>
          <w:sz w:val="24"/>
          <w:szCs w:val="24"/>
        </w:rPr>
        <w:t xml:space="preserve">. </w:t>
      </w:r>
      <w:r w:rsidR="0069001B">
        <w:rPr>
          <w:rFonts w:ascii="Arial" w:hAnsi="Arial" w:cs="Arial"/>
          <w:sz w:val="24"/>
          <w:szCs w:val="24"/>
        </w:rPr>
        <w:t>Complete ALL</w:t>
      </w:r>
      <w:r w:rsidR="00B92135">
        <w:rPr>
          <w:rFonts w:ascii="Arial" w:hAnsi="Arial" w:cs="Arial"/>
          <w:sz w:val="24"/>
          <w:szCs w:val="24"/>
        </w:rPr>
        <w:t xml:space="preserve"> </w:t>
      </w:r>
      <w:r w:rsidR="0035780F">
        <w:rPr>
          <w:rFonts w:ascii="Arial" w:hAnsi="Arial" w:cs="Arial"/>
          <w:sz w:val="24"/>
          <w:szCs w:val="24"/>
        </w:rPr>
        <w:t>sections</w:t>
      </w:r>
      <w:r w:rsidR="00B92135">
        <w:rPr>
          <w:rFonts w:ascii="Arial" w:hAnsi="Arial" w:cs="Arial"/>
          <w:sz w:val="24"/>
          <w:szCs w:val="24"/>
        </w:rPr>
        <w:t xml:space="preserve"> under </w:t>
      </w:r>
      <w:r w:rsidR="0035780F">
        <w:rPr>
          <w:rFonts w:ascii="Arial" w:hAnsi="Arial" w:cs="Arial"/>
          <w:sz w:val="24"/>
          <w:szCs w:val="24"/>
        </w:rPr>
        <w:t>‘</w:t>
      </w:r>
      <w:r w:rsidR="00B92135">
        <w:rPr>
          <w:rFonts w:ascii="Arial" w:hAnsi="Arial" w:cs="Arial"/>
          <w:sz w:val="24"/>
          <w:szCs w:val="24"/>
        </w:rPr>
        <w:t xml:space="preserve">To be completed by subject of </w:t>
      </w:r>
      <w:r w:rsidR="0035780F">
        <w:rPr>
          <w:rFonts w:ascii="Arial" w:hAnsi="Arial" w:cs="Arial"/>
          <w:sz w:val="24"/>
          <w:szCs w:val="24"/>
        </w:rPr>
        <w:t>R</w:t>
      </w:r>
      <w:r w:rsidR="002A6BF2">
        <w:rPr>
          <w:rFonts w:ascii="Arial" w:hAnsi="Arial" w:cs="Arial"/>
          <w:sz w:val="24"/>
          <w:szCs w:val="24"/>
        </w:rPr>
        <w:t xml:space="preserve">ecord </w:t>
      </w:r>
      <w:r w:rsidR="0035780F">
        <w:rPr>
          <w:rFonts w:ascii="Arial" w:hAnsi="Arial" w:cs="Arial"/>
          <w:sz w:val="24"/>
          <w:szCs w:val="24"/>
        </w:rPr>
        <w:t>C</w:t>
      </w:r>
      <w:r w:rsidR="002A6BF2">
        <w:rPr>
          <w:rFonts w:ascii="Arial" w:hAnsi="Arial" w:cs="Arial"/>
          <w:sz w:val="24"/>
          <w:szCs w:val="24"/>
        </w:rPr>
        <w:t>heck</w:t>
      </w:r>
      <w:r w:rsidR="0035780F">
        <w:rPr>
          <w:rFonts w:ascii="Arial" w:hAnsi="Arial" w:cs="Arial"/>
          <w:sz w:val="24"/>
          <w:szCs w:val="24"/>
        </w:rPr>
        <w:t>’</w:t>
      </w:r>
      <w:r w:rsidR="002A6BF2">
        <w:rPr>
          <w:rFonts w:ascii="Arial" w:hAnsi="Arial" w:cs="Arial"/>
          <w:sz w:val="24"/>
          <w:szCs w:val="24"/>
        </w:rPr>
        <w:t xml:space="preserve"> and make sure to sign and date the form.  </w:t>
      </w:r>
      <w:r w:rsidR="002A6BF2" w:rsidRPr="00A62FAE">
        <w:rPr>
          <w:rFonts w:ascii="Arial" w:hAnsi="Arial" w:cs="Arial"/>
          <w:b/>
          <w:bCs/>
          <w:sz w:val="24"/>
          <w:szCs w:val="24"/>
        </w:rPr>
        <w:t>This is the consent for the background check</w:t>
      </w:r>
      <w:r w:rsidR="002A6BF2">
        <w:rPr>
          <w:rFonts w:ascii="Arial" w:hAnsi="Arial" w:cs="Arial"/>
          <w:sz w:val="24"/>
          <w:szCs w:val="24"/>
        </w:rPr>
        <w:t>.</w:t>
      </w:r>
    </w:p>
    <w:p w14:paraId="0CDDE3AC" w14:textId="239E39D1" w:rsidR="002A6BF2" w:rsidRDefault="001616FA" w:rsidP="003E2AA2">
      <w:pPr>
        <w:pStyle w:val="ListParagraph"/>
        <w:numPr>
          <w:ilvl w:val="0"/>
          <w:numId w:val="8"/>
        </w:numPr>
        <w:spacing w:before="240"/>
        <w:rPr>
          <w:rFonts w:ascii="Arial" w:hAnsi="Arial" w:cs="Arial"/>
          <w:sz w:val="24"/>
          <w:szCs w:val="24"/>
        </w:rPr>
      </w:pPr>
      <w:r w:rsidRPr="5977E94A">
        <w:rPr>
          <w:rFonts w:ascii="Arial" w:hAnsi="Arial" w:cs="Arial"/>
          <w:sz w:val="24"/>
          <w:szCs w:val="24"/>
        </w:rPr>
        <w:t xml:space="preserve">Send a CHECK or MONEY ORDER </w:t>
      </w:r>
      <w:r w:rsidR="00951582" w:rsidRPr="5977E94A">
        <w:rPr>
          <w:rFonts w:ascii="Arial" w:hAnsi="Arial" w:cs="Arial"/>
          <w:sz w:val="24"/>
          <w:szCs w:val="24"/>
        </w:rPr>
        <w:t>in</w:t>
      </w:r>
      <w:r w:rsidRPr="5977E94A">
        <w:rPr>
          <w:rFonts w:ascii="Arial" w:hAnsi="Arial" w:cs="Arial"/>
          <w:sz w:val="24"/>
          <w:szCs w:val="24"/>
        </w:rPr>
        <w:t xml:space="preserve"> the amount of </w:t>
      </w:r>
      <w:r w:rsidRPr="00A62FAE">
        <w:rPr>
          <w:rFonts w:ascii="Arial" w:hAnsi="Arial" w:cs="Arial"/>
          <w:b/>
          <w:bCs/>
          <w:sz w:val="24"/>
          <w:szCs w:val="24"/>
        </w:rPr>
        <w:t>$4</w:t>
      </w:r>
      <w:r w:rsidR="276EF503" w:rsidRPr="00A62FAE">
        <w:rPr>
          <w:rFonts w:ascii="Arial" w:hAnsi="Arial" w:cs="Arial"/>
          <w:b/>
          <w:bCs/>
          <w:sz w:val="24"/>
          <w:szCs w:val="24"/>
        </w:rPr>
        <w:t>0</w:t>
      </w:r>
      <w:r w:rsidR="00260348" w:rsidRPr="5977E94A">
        <w:rPr>
          <w:rFonts w:ascii="Arial" w:hAnsi="Arial" w:cs="Arial"/>
          <w:sz w:val="24"/>
          <w:szCs w:val="24"/>
        </w:rPr>
        <w:t xml:space="preserve"> for the processing fee of the background check.  Make it payable to: ‘</w:t>
      </w:r>
      <w:r w:rsidR="00B830C4" w:rsidRPr="00D71122">
        <w:rPr>
          <w:rFonts w:ascii="Arial" w:hAnsi="Arial" w:cs="Arial"/>
          <w:b/>
          <w:bCs/>
          <w:sz w:val="24"/>
          <w:szCs w:val="24"/>
        </w:rPr>
        <w:t>NORTH DAKOTA ATTORNEY GENERAL</w:t>
      </w:r>
      <w:r w:rsidR="00D71122">
        <w:rPr>
          <w:rFonts w:ascii="Arial" w:hAnsi="Arial" w:cs="Arial"/>
          <w:sz w:val="24"/>
          <w:szCs w:val="24"/>
        </w:rPr>
        <w:t>’</w:t>
      </w:r>
      <w:r w:rsidR="00B830C4" w:rsidRPr="5977E94A">
        <w:rPr>
          <w:rFonts w:ascii="Arial" w:hAnsi="Arial" w:cs="Arial"/>
          <w:sz w:val="24"/>
          <w:szCs w:val="24"/>
        </w:rPr>
        <w:t xml:space="preserve">.  </w:t>
      </w:r>
    </w:p>
    <w:p w14:paraId="545D0B2C" w14:textId="4B9D61A2" w:rsidR="003E2AA2" w:rsidRDefault="0066651E" w:rsidP="5977E94A">
      <w:pPr>
        <w:ind w:left="1800"/>
        <w:rPr>
          <w:rFonts w:ascii="Arial" w:hAnsi="Arial" w:cs="Arial"/>
          <w:i/>
          <w:iCs/>
          <w:sz w:val="20"/>
          <w:szCs w:val="20"/>
        </w:rPr>
      </w:pPr>
      <w:r w:rsidRPr="5977E94A">
        <w:rPr>
          <w:rFonts w:ascii="Arial" w:hAnsi="Arial" w:cs="Arial"/>
          <w:i/>
          <w:iCs/>
          <w:sz w:val="20"/>
          <w:szCs w:val="20"/>
        </w:rPr>
        <w:t>*</w:t>
      </w:r>
      <w:r w:rsidR="00C50A95" w:rsidRPr="5977E94A">
        <w:rPr>
          <w:rFonts w:ascii="Arial" w:hAnsi="Arial" w:cs="Arial"/>
          <w:i/>
          <w:iCs/>
          <w:sz w:val="20"/>
          <w:szCs w:val="20"/>
        </w:rPr>
        <w:t>STARTER CHECKS (ONES THAT ARE NOT PRE-PRINTED</w:t>
      </w:r>
      <w:r w:rsidR="0069001B">
        <w:rPr>
          <w:rFonts w:ascii="Arial" w:hAnsi="Arial" w:cs="Arial"/>
          <w:i/>
          <w:iCs/>
          <w:sz w:val="20"/>
          <w:szCs w:val="20"/>
        </w:rPr>
        <w:t xml:space="preserve"> with your information</w:t>
      </w:r>
      <w:r w:rsidR="00C50A95" w:rsidRPr="5977E94A">
        <w:rPr>
          <w:rFonts w:ascii="Arial" w:hAnsi="Arial" w:cs="Arial"/>
          <w:i/>
          <w:iCs/>
          <w:sz w:val="20"/>
          <w:szCs w:val="20"/>
        </w:rPr>
        <w:t>), CASH AND CREDIT</w:t>
      </w:r>
      <w:r w:rsidR="003E2AA2" w:rsidRPr="5977E94A">
        <w:rPr>
          <w:rFonts w:ascii="Arial" w:hAnsi="Arial" w:cs="Arial"/>
          <w:i/>
          <w:iCs/>
          <w:sz w:val="20"/>
          <w:szCs w:val="20"/>
        </w:rPr>
        <w:t>/</w:t>
      </w:r>
      <w:r w:rsidR="00C50A95" w:rsidRPr="5977E94A">
        <w:rPr>
          <w:rFonts w:ascii="Arial" w:hAnsi="Arial" w:cs="Arial"/>
          <w:i/>
          <w:iCs/>
          <w:sz w:val="20"/>
          <w:szCs w:val="20"/>
        </w:rPr>
        <w:t xml:space="preserve"> DEBIT CARDS ARE NOT VALID OPTIONS AND WILL BE RETURNED TO SENDER</w:t>
      </w:r>
      <w:r w:rsidR="00951582" w:rsidRPr="5977E94A">
        <w:rPr>
          <w:rFonts w:ascii="Arial" w:hAnsi="Arial" w:cs="Arial"/>
          <w:i/>
          <w:iCs/>
          <w:sz w:val="20"/>
          <w:szCs w:val="20"/>
        </w:rPr>
        <w:t xml:space="preserve"> OR SHREDDED*</w:t>
      </w:r>
    </w:p>
    <w:p w14:paraId="775407BD" w14:textId="77777777" w:rsidR="003E2AA2" w:rsidRDefault="003E2AA2" w:rsidP="003E2AA2">
      <w:pPr>
        <w:rPr>
          <w:rFonts w:ascii="Arial" w:hAnsi="Arial" w:cs="Arial"/>
          <w:sz w:val="20"/>
          <w:szCs w:val="20"/>
        </w:rPr>
      </w:pPr>
    </w:p>
    <w:p w14:paraId="009553DD" w14:textId="77777777" w:rsidR="00EE7A62" w:rsidRPr="003E2AA2" w:rsidRDefault="00EE7A62" w:rsidP="003E2AA2">
      <w:pPr>
        <w:rPr>
          <w:rFonts w:ascii="Arial" w:hAnsi="Arial" w:cs="Arial"/>
          <w:sz w:val="20"/>
          <w:szCs w:val="20"/>
        </w:rPr>
      </w:pPr>
    </w:p>
    <w:p w14:paraId="3CAB6CBB" w14:textId="7DA9F5D4" w:rsidR="008E3F47" w:rsidRPr="00132272" w:rsidRDefault="00EE5919" w:rsidP="008E3F4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32272">
        <w:rPr>
          <w:rFonts w:ascii="Arial" w:hAnsi="Arial" w:cs="Arial"/>
          <w:b/>
          <w:bCs/>
          <w:sz w:val="24"/>
          <w:szCs w:val="24"/>
          <w:u w:val="single"/>
        </w:rPr>
        <w:t>Gather the following and MAIL to the address below:</w:t>
      </w:r>
    </w:p>
    <w:p w14:paraId="17771854" w14:textId="77777777" w:rsidR="008E3F47" w:rsidRPr="00132272" w:rsidRDefault="008E3F47" w:rsidP="008E3F47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EED128D" w14:textId="0ACFE43B" w:rsidR="008E3F47" w:rsidRPr="00132272" w:rsidRDefault="00A60C5B" w:rsidP="008E3F47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132272">
        <w:rPr>
          <w:rFonts w:ascii="Arial" w:hAnsi="Arial" w:cs="Arial"/>
          <w:sz w:val="24"/>
          <w:szCs w:val="24"/>
        </w:rPr>
        <w:t xml:space="preserve">The sealed envelope containing the fingerprint cards - </w:t>
      </w:r>
      <w:r w:rsidR="008E3F47" w:rsidRPr="00132272">
        <w:rPr>
          <w:rFonts w:ascii="Arial" w:hAnsi="Arial" w:cs="Arial"/>
          <w:sz w:val="24"/>
          <w:szCs w:val="24"/>
        </w:rPr>
        <w:t xml:space="preserve"> </w:t>
      </w:r>
      <w:r w:rsidR="008E3F47" w:rsidRPr="00132272">
        <w:rPr>
          <w:rFonts w:ascii="Arial" w:hAnsi="Arial" w:cs="Arial"/>
          <w:b/>
          <w:bCs/>
          <w:sz w:val="24"/>
          <w:szCs w:val="24"/>
        </w:rPr>
        <w:t>DO NOT BEND THE CARDS</w:t>
      </w:r>
    </w:p>
    <w:p w14:paraId="6DAF0D23" w14:textId="592E43CD" w:rsidR="008E3F47" w:rsidRPr="00132272" w:rsidRDefault="008E3F47" w:rsidP="008E3F47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132272">
        <w:rPr>
          <w:rFonts w:ascii="Arial" w:hAnsi="Arial" w:cs="Arial"/>
          <w:sz w:val="24"/>
          <w:szCs w:val="24"/>
        </w:rPr>
        <w:t xml:space="preserve">The completed Criminal History Record Check Request form, and </w:t>
      </w:r>
    </w:p>
    <w:p w14:paraId="6F97F285" w14:textId="5193970E" w:rsidR="008E3F47" w:rsidRPr="00132272" w:rsidRDefault="008E3F47" w:rsidP="008E3F47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132272">
        <w:rPr>
          <w:rFonts w:ascii="Arial" w:hAnsi="Arial" w:cs="Arial"/>
          <w:sz w:val="24"/>
          <w:szCs w:val="24"/>
        </w:rPr>
        <w:t xml:space="preserve">The </w:t>
      </w:r>
      <w:r w:rsidRPr="00132272">
        <w:rPr>
          <w:rFonts w:ascii="Arial" w:hAnsi="Arial" w:cs="Arial"/>
          <w:b/>
          <w:bCs/>
          <w:sz w:val="24"/>
          <w:szCs w:val="24"/>
        </w:rPr>
        <w:t>$4</w:t>
      </w:r>
      <w:r w:rsidR="00FA7701">
        <w:rPr>
          <w:rFonts w:ascii="Arial" w:hAnsi="Arial" w:cs="Arial"/>
          <w:b/>
          <w:bCs/>
          <w:sz w:val="24"/>
          <w:szCs w:val="24"/>
        </w:rPr>
        <w:t>0</w:t>
      </w:r>
      <w:r w:rsidRPr="00132272">
        <w:rPr>
          <w:rFonts w:ascii="Arial" w:hAnsi="Arial" w:cs="Arial"/>
          <w:sz w:val="24"/>
          <w:szCs w:val="24"/>
        </w:rPr>
        <w:t xml:space="preserve"> fee made payable to the </w:t>
      </w:r>
      <w:r w:rsidRPr="00132272">
        <w:rPr>
          <w:rFonts w:ascii="Arial" w:hAnsi="Arial" w:cs="Arial"/>
          <w:b/>
          <w:bCs/>
          <w:sz w:val="24"/>
          <w:szCs w:val="24"/>
        </w:rPr>
        <w:t>North Dakota Attorney General.</w:t>
      </w:r>
      <w:r w:rsidRPr="00132272">
        <w:rPr>
          <w:rFonts w:ascii="Arial" w:hAnsi="Arial" w:cs="Arial"/>
          <w:sz w:val="24"/>
          <w:szCs w:val="24"/>
        </w:rPr>
        <w:t xml:space="preserve"> </w:t>
      </w:r>
    </w:p>
    <w:p w14:paraId="44977D85" w14:textId="77777777" w:rsidR="00132272" w:rsidRDefault="00132272" w:rsidP="004C1C33">
      <w:pPr>
        <w:jc w:val="both"/>
        <w:rPr>
          <w:rFonts w:ascii="Arial" w:hAnsi="Arial" w:cs="Arial"/>
        </w:rPr>
      </w:pPr>
    </w:p>
    <w:p w14:paraId="63747016" w14:textId="77777777" w:rsidR="00132272" w:rsidRPr="004C1C33" w:rsidRDefault="00132272" w:rsidP="004C1C33">
      <w:pPr>
        <w:jc w:val="both"/>
        <w:rPr>
          <w:rFonts w:ascii="Arial" w:hAnsi="Arial" w:cs="Arial"/>
        </w:rPr>
      </w:pPr>
    </w:p>
    <w:p w14:paraId="4D6B091C" w14:textId="77777777" w:rsidR="004C1C33" w:rsidRPr="004C1C33" w:rsidRDefault="004C1C33" w:rsidP="004C1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 w:rsidRPr="004C1C33">
        <w:rPr>
          <w:rFonts w:ascii="Arial" w:hAnsi="Arial" w:cs="Arial"/>
          <w:b/>
          <w:bCs/>
          <w:sz w:val="32"/>
          <w:szCs w:val="32"/>
        </w:rPr>
        <w:t>NORTH DAKOTA INSURANCE DEPT</w:t>
      </w:r>
    </w:p>
    <w:p w14:paraId="1E49622C" w14:textId="77777777" w:rsidR="004C1C33" w:rsidRPr="004C1C33" w:rsidRDefault="004C1C33" w:rsidP="004C1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 w:rsidRPr="004C1C33">
        <w:rPr>
          <w:rFonts w:ascii="Arial" w:hAnsi="Arial" w:cs="Arial"/>
          <w:b/>
          <w:bCs/>
          <w:sz w:val="32"/>
          <w:szCs w:val="32"/>
        </w:rPr>
        <w:t>ATTN: PRODUCER LICENSING</w:t>
      </w:r>
    </w:p>
    <w:p w14:paraId="0047F426" w14:textId="77777777" w:rsidR="004C1C33" w:rsidRPr="004C1C33" w:rsidRDefault="004C1C33" w:rsidP="004C1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 w:rsidRPr="004C1C33">
        <w:rPr>
          <w:rFonts w:ascii="Arial" w:hAnsi="Arial" w:cs="Arial"/>
          <w:b/>
          <w:bCs/>
          <w:sz w:val="32"/>
          <w:szCs w:val="32"/>
        </w:rPr>
        <w:t>600 E BOULEVARD AVE DEPT 401</w:t>
      </w:r>
    </w:p>
    <w:p w14:paraId="0E019365" w14:textId="72AD5445" w:rsidR="00282AE9" w:rsidRPr="00BA1BAA" w:rsidRDefault="004C1C33" w:rsidP="00BA1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 w:rsidRPr="004C1C33">
        <w:rPr>
          <w:rFonts w:ascii="Arial" w:hAnsi="Arial" w:cs="Arial"/>
          <w:b/>
          <w:bCs/>
          <w:sz w:val="32"/>
          <w:szCs w:val="32"/>
        </w:rPr>
        <w:t>BISMARCK ND 58505-0320</w:t>
      </w:r>
    </w:p>
    <w:sectPr w:rsidR="00282AE9" w:rsidRPr="00BA1BAA" w:rsidSect="0013227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6B8CD" w14:textId="77777777" w:rsidR="006F6D61" w:rsidRDefault="006F6D61" w:rsidP="001D14FE">
      <w:r>
        <w:separator/>
      </w:r>
    </w:p>
  </w:endnote>
  <w:endnote w:type="continuationSeparator" w:id="0">
    <w:p w14:paraId="4455DFD9" w14:textId="77777777" w:rsidR="006F6D61" w:rsidRDefault="006F6D61" w:rsidP="001D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0BACB" w14:textId="77777777" w:rsidR="00FC655E" w:rsidRDefault="00FC65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2FF5" w14:textId="428DACA8" w:rsidR="00540D24" w:rsidRPr="007F47EF" w:rsidRDefault="004C1811">
    <w:pPr>
      <w:pStyle w:val="Footer"/>
      <w:jc w:val="right"/>
      <w:rPr>
        <w:sz w:val="20"/>
        <w:szCs w:val="20"/>
      </w:rPr>
    </w:pPr>
    <w:r w:rsidRPr="007F47EF">
      <w:rPr>
        <w:b/>
        <w:bCs/>
        <w:sz w:val="20"/>
        <w:szCs w:val="20"/>
      </w:rPr>
      <w:t>North Dakota Insurance Department</w:t>
    </w:r>
    <w:r w:rsidRPr="007F47EF">
      <w:rPr>
        <w:sz w:val="20"/>
        <w:szCs w:val="20"/>
      </w:rPr>
      <w:t xml:space="preserve"> | </w:t>
    </w:r>
    <w:sdt>
      <w:sdtPr>
        <w:rPr>
          <w:sz w:val="20"/>
          <w:szCs w:val="20"/>
        </w:rPr>
        <w:id w:val="5104219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40D24" w:rsidRPr="007F47EF">
          <w:rPr>
            <w:sz w:val="20"/>
            <w:szCs w:val="20"/>
          </w:rPr>
          <w:fldChar w:fldCharType="begin"/>
        </w:r>
        <w:r w:rsidR="00540D24" w:rsidRPr="007F47EF">
          <w:rPr>
            <w:sz w:val="20"/>
            <w:szCs w:val="20"/>
          </w:rPr>
          <w:instrText xml:space="preserve"> PAGE   \* MERGEFORMAT </w:instrText>
        </w:r>
        <w:r w:rsidR="00540D24" w:rsidRPr="007F47EF">
          <w:rPr>
            <w:sz w:val="20"/>
            <w:szCs w:val="20"/>
          </w:rPr>
          <w:fldChar w:fldCharType="separate"/>
        </w:r>
        <w:r w:rsidR="00540D24" w:rsidRPr="007F47EF">
          <w:rPr>
            <w:noProof/>
            <w:sz w:val="20"/>
            <w:szCs w:val="20"/>
          </w:rPr>
          <w:t>2</w:t>
        </w:r>
        <w:r w:rsidR="00540D24" w:rsidRPr="007F47EF">
          <w:rPr>
            <w:noProof/>
            <w:sz w:val="20"/>
            <w:szCs w:val="20"/>
          </w:rPr>
          <w:fldChar w:fldCharType="end"/>
        </w:r>
      </w:sdtContent>
    </w:sdt>
  </w:p>
  <w:p w14:paraId="357F9E62" w14:textId="77777777" w:rsidR="006D0D6D" w:rsidRDefault="006D0D6D" w:rsidP="006D0D6D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41AA7" w14:textId="165BE17F" w:rsidR="002A0685" w:rsidRDefault="00692A9E" w:rsidP="002A0685">
    <w:pPr>
      <w:pStyle w:val="BodyText"/>
      <w:rPr>
        <w:rFonts w:ascii="Times New Roman"/>
        <w:sz w:val="23"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5359D0EC" wp14:editId="489C052D">
          <wp:simplePos x="0" y="0"/>
          <wp:positionH relativeFrom="page">
            <wp:posOffset>914400</wp:posOffset>
          </wp:positionH>
          <wp:positionV relativeFrom="paragraph">
            <wp:posOffset>82550</wp:posOffset>
          </wp:positionV>
          <wp:extent cx="1184744" cy="1184744"/>
          <wp:effectExtent l="0" t="0" r="0" b="0"/>
          <wp:wrapNone/>
          <wp:docPr id="26" name="Image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44" cy="1184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A46A55" w14:textId="20707C43" w:rsidR="00527281" w:rsidRPr="0099158E" w:rsidRDefault="002A0685" w:rsidP="00F46303">
    <w:pPr>
      <w:pStyle w:val="BodyText"/>
      <w:spacing w:line="252" w:lineRule="auto"/>
      <w:ind w:right="118"/>
      <w:jc w:val="right"/>
      <w:rPr>
        <w:sz w:val="20"/>
        <w:szCs w:val="20"/>
      </w:rPr>
    </w:pPr>
    <w:r w:rsidRPr="0099158E">
      <w:rPr>
        <w:sz w:val="20"/>
        <w:szCs w:val="20"/>
      </w:rPr>
      <w:t>600</w:t>
    </w:r>
    <w:r w:rsidRPr="0099158E">
      <w:rPr>
        <w:spacing w:val="-9"/>
        <w:sz w:val="20"/>
        <w:szCs w:val="20"/>
      </w:rPr>
      <w:t xml:space="preserve"> </w:t>
    </w:r>
    <w:r w:rsidRPr="0099158E">
      <w:rPr>
        <w:sz w:val="20"/>
        <w:szCs w:val="20"/>
      </w:rPr>
      <w:t>E</w:t>
    </w:r>
    <w:r w:rsidRPr="0099158E">
      <w:rPr>
        <w:spacing w:val="-6"/>
        <w:sz w:val="20"/>
        <w:szCs w:val="20"/>
      </w:rPr>
      <w:t xml:space="preserve"> </w:t>
    </w:r>
    <w:r w:rsidRPr="0099158E">
      <w:rPr>
        <w:sz w:val="20"/>
        <w:szCs w:val="20"/>
      </w:rPr>
      <w:t>Boulevard</w:t>
    </w:r>
    <w:r w:rsidRPr="0099158E">
      <w:rPr>
        <w:spacing w:val="-14"/>
        <w:sz w:val="20"/>
        <w:szCs w:val="20"/>
      </w:rPr>
      <w:t xml:space="preserve"> </w:t>
    </w:r>
    <w:r w:rsidRPr="0099158E">
      <w:rPr>
        <w:sz w:val="20"/>
        <w:szCs w:val="20"/>
      </w:rPr>
      <w:t>Ave</w:t>
    </w:r>
    <w:r w:rsidRPr="0099158E">
      <w:rPr>
        <w:spacing w:val="-7"/>
        <w:sz w:val="20"/>
        <w:szCs w:val="20"/>
      </w:rPr>
      <w:t xml:space="preserve"> </w:t>
    </w:r>
  </w:p>
  <w:p w14:paraId="17A49B93" w14:textId="3625DD37" w:rsidR="00F46303" w:rsidRPr="0099158E" w:rsidRDefault="002A0685" w:rsidP="00F46303">
    <w:pPr>
      <w:pStyle w:val="BodyText"/>
      <w:spacing w:line="252" w:lineRule="auto"/>
      <w:ind w:right="118"/>
      <w:jc w:val="right"/>
      <w:rPr>
        <w:sz w:val="20"/>
        <w:szCs w:val="20"/>
      </w:rPr>
    </w:pPr>
    <w:r w:rsidRPr="0099158E">
      <w:rPr>
        <w:sz w:val="20"/>
        <w:szCs w:val="20"/>
      </w:rPr>
      <w:t>Bismarck,</w:t>
    </w:r>
    <w:r w:rsidRPr="0099158E">
      <w:rPr>
        <w:spacing w:val="-7"/>
        <w:sz w:val="20"/>
        <w:szCs w:val="20"/>
      </w:rPr>
      <w:t xml:space="preserve"> </w:t>
    </w:r>
    <w:r w:rsidRPr="0099158E">
      <w:rPr>
        <w:sz w:val="20"/>
        <w:szCs w:val="20"/>
      </w:rPr>
      <w:t>ND</w:t>
    </w:r>
    <w:r w:rsidRPr="0099158E">
      <w:rPr>
        <w:spacing w:val="-6"/>
        <w:sz w:val="20"/>
        <w:szCs w:val="20"/>
      </w:rPr>
      <w:t xml:space="preserve"> </w:t>
    </w:r>
    <w:r w:rsidRPr="0099158E">
      <w:rPr>
        <w:sz w:val="20"/>
        <w:szCs w:val="20"/>
      </w:rPr>
      <w:t xml:space="preserve">58505-0500 </w:t>
    </w:r>
  </w:p>
  <w:p w14:paraId="0AFC23E0" w14:textId="3CD7374C" w:rsidR="00527281" w:rsidRPr="0099158E" w:rsidRDefault="005C0B63" w:rsidP="005C0B63">
    <w:pPr>
      <w:pStyle w:val="BodyText"/>
      <w:spacing w:line="252" w:lineRule="auto"/>
      <w:ind w:right="118"/>
      <w:jc w:val="center"/>
      <w:rPr>
        <w:sz w:val="12"/>
        <w:szCs w:val="12"/>
      </w:rPr>
    </w:pPr>
    <w:r w:rsidRPr="0099158E">
      <w:rPr>
        <w:sz w:val="20"/>
        <w:szCs w:val="20"/>
      </w:rPr>
      <w:tab/>
    </w:r>
  </w:p>
  <w:p w14:paraId="55A7D1DA" w14:textId="020F6E7A" w:rsidR="00F46303" w:rsidRPr="0099158E" w:rsidRDefault="002A0685" w:rsidP="00F46303">
    <w:pPr>
      <w:pStyle w:val="BodyText"/>
      <w:spacing w:line="252" w:lineRule="auto"/>
      <w:ind w:right="118"/>
      <w:jc w:val="right"/>
      <w:rPr>
        <w:sz w:val="20"/>
        <w:szCs w:val="20"/>
      </w:rPr>
    </w:pPr>
    <w:r w:rsidRPr="0099158E">
      <w:rPr>
        <w:sz w:val="20"/>
        <w:szCs w:val="20"/>
      </w:rPr>
      <w:t>phone:</w:t>
    </w:r>
    <w:r w:rsidRPr="0099158E">
      <w:rPr>
        <w:spacing w:val="-9"/>
        <w:sz w:val="20"/>
        <w:szCs w:val="20"/>
      </w:rPr>
      <w:t xml:space="preserve"> </w:t>
    </w:r>
    <w:r w:rsidRPr="0099158E">
      <w:rPr>
        <w:sz w:val="20"/>
        <w:szCs w:val="20"/>
      </w:rPr>
      <w:t>(701)328-</w:t>
    </w:r>
    <w:r w:rsidR="009329A2" w:rsidRPr="0099158E">
      <w:rPr>
        <w:sz w:val="20"/>
        <w:szCs w:val="20"/>
      </w:rPr>
      <w:t>2440</w:t>
    </w:r>
    <w:r w:rsidRPr="0099158E">
      <w:rPr>
        <w:spacing w:val="-6"/>
        <w:sz w:val="20"/>
        <w:szCs w:val="20"/>
      </w:rPr>
      <w:t xml:space="preserve"> </w:t>
    </w:r>
    <w:r w:rsidRPr="0099158E">
      <w:rPr>
        <w:sz w:val="20"/>
        <w:szCs w:val="20"/>
      </w:rPr>
      <w:t>|</w:t>
    </w:r>
    <w:r w:rsidRPr="0099158E">
      <w:rPr>
        <w:spacing w:val="-5"/>
        <w:sz w:val="20"/>
        <w:szCs w:val="20"/>
      </w:rPr>
      <w:t xml:space="preserve"> </w:t>
    </w:r>
    <w:r w:rsidRPr="0099158E">
      <w:rPr>
        <w:sz w:val="20"/>
        <w:szCs w:val="20"/>
      </w:rPr>
      <w:t>fax:</w:t>
    </w:r>
    <w:r w:rsidRPr="0099158E">
      <w:rPr>
        <w:spacing w:val="-6"/>
        <w:sz w:val="20"/>
        <w:szCs w:val="20"/>
      </w:rPr>
      <w:t xml:space="preserve"> </w:t>
    </w:r>
    <w:r w:rsidRPr="0099158E">
      <w:rPr>
        <w:sz w:val="20"/>
        <w:szCs w:val="20"/>
      </w:rPr>
      <w:t>(701)328-</w:t>
    </w:r>
    <w:proofErr w:type="gramStart"/>
    <w:r w:rsidRPr="0099158E">
      <w:rPr>
        <w:spacing w:val="-4"/>
        <w:sz w:val="20"/>
        <w:szCs w:val="20"/>
      </w:rPr>
      <w:t>4880</w:t>
    </w:r>
    <w:proofErr w:type="gramEnd"/>
  </w:p>
  <w:p w14:paraId="16A4E1E5" w14:textId="524EBB4F" w:rsidR="00F46303" w:rsidRPr="0099158E" w:rsidRDefault="005974E7" w:rsidP="00F46303">
    <w:pPr>
      <w:pStyle w:val="BodyText"/>
      <w:spacing w:line="252" w:lineRule="auto"/>
      <w:ind w:right="118"/>
      <w:jc w:val="right"/>
      <w:rPr>
        <w:rStyle w:val="Hyperlink"/>
        <w:spacing w:val="-2"/>
        <w:sz w:val="20"/>
        <w:szCs w:val="20"/>
      </w:rPr>
    </w:pPr>
    <w:r w:rsidRPr="0099158E">
      <w:rPr>
        <w:sz w:val="20"/>
        <w:szCs w:val="20"/>
      </w:rPr>
      <w:t>insurance</w:t>
    </w:r>
    <w:r w:rsidR="002A0685" w:rsidRPr="0099158E">
      <w:rPr>
        <w:sz w:val="20"/>
        <w:szCs w:val="20"/>
      </w:rPr>
      <w:t>.nd.gov</w:t>
    </w:r>
    <w:r w:rsidR="002A0685" w:rsidRPr="0099158E">
      <w:rPr>
        <w:spacing w:val="-9"/>
        <w:sz w:val="20"/>
        <w:szCs w:val="20"/>
      </w:rPr>
      <w:t xml:space="preserve"> </w:t>
    </w:r>
    <w:r w:rsidR="002A0685" w:rsidRPr="0099158E">
      <w:rPr>
        <w:sz w:val="20"/>
        <w:szCs w:val="20"/>
      </w:rPr>
      <w:t>|</w:t>
    </w:r>
    <w:r w:rsidR="002A0685" w:rsidRPr="0099158E">
      <w:rPr>
        <w:spacing w:val="-7"/>
        <w:sz w:val="20"/>
        <w:szCs w:val="20"/>
      </w:rPr>
      <w:t xml:space="preserve"> </w:t>
    </w:r>
    <w:r w:rsidRPr="0099158E">
      <w:rPr>
        <w:spacing w:val="-2"/>
        <w:sz w:val="20"/>
        <w:szCs w:val="20"/>
      </w:rPr>
      <w:t>insurance@nd.gov</w:t>
    </w:r>
  </w:p>
  <w:p w14:paraId="42E6C435" w14:textId="77777777" w:rsidR="00F46303" w:rsidRPr="0099158E" w:rsidRDefault="00F46303" w:rsidP="00F46303">
    <w:pPr>
      <w:pStyle w:val="BodyText"/>
      <w:spacing w:line="252" w:lineRule="auto"/>
      <w:ind w:right="118"/>
      <w:jc w:val="right"/>
      <w:rPr>
        <w:rStyle w:val="Hyperlink"/>
        <w:spacing w:val="-2"/>
        <w:sz w:val="12"/>
        <w:szCs w:val="12"/>
      </w:rPr>
    </w:pPr>
  </w:p>
  <w:p w14:paraId="37B817BA" w14:textId="1C8CE320" w:rsidR="002A0685" w:rsidRPr="0099158E" w:rsidRDefault="002A0685" w:rsidP="005974E7">
    <w:pPr>
      <w:pStyle w:val="BodyText"/>
      <w:spacing w:line="252" w:lineRule="auto"/>
      <w:ind w:right="118"/>
      <w:jc w:val="right"/>
      <w:rPr>
        <w:b/>
        <w:bCs/>
        <w:spacing w:val="-2"/>
        <w:sz w:val="20"/>
        <w:szCs w:val="20"/>
      </w:rPr>
    </w:pPr>
    <w:r w:rsidRPr="0099158E">
      <w:rPr>
        <w:b/>
        <w:bCs/>
        <w:sz w:val="20"/>
        <w:szCs w:val="20"/>
      </w:rPr>
      <w:t>Jon Godfread,</w:t>
    </w:r>
    <w:r w:rsidRPr="0099158E">
      <w:rPr>
        <w:b/>
        <w:bCs/>
        <w:spacing w:val="-1"/>
        <w:sz w:val="20"/>
        <w:szCs w:val="20"/>
      </w:rPr>
      <w:t xml:space="preserve"> </w:t>
    </w:r>
    <w:r w:rsidRPr="0099158E">
      <w:rPr>
        <w:b/>
        <w:bCs/>
        <w:spacing w:val="-2"/>
        <w:sz w:val="20"/>
        <w:szCs w:val="20"/>
      </w:rPr>
      <w:t>Commissioner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93C29" w14:textId="77777777" w:rsidR="006F6D61" w:rsidRDefault="006F6D61" w:rsidP="001D14FE">
      <w:r>
        <w:separator/>
      </w:r>
    </w:p>
  </w:footnote>
  <w:footnote w:type="continuationSeparator" w:id="0">
    <w:p w14:paraId="1F8938BB" w14:textId="77777777" w:rsidR="006F6D61" w:rsidRDefault="006F6D61" w:rsidP="001D1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7DD60" w14:textId="77777777" w:rsidR="00FC655E" w:rsidRDefault="00FC65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42260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FFDBDC2" w14:textId="42053257" w:rsidR="00466BCE" w:rsidRDefault="00466BCE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3C4B22" w14:textId="77777777" w:rsidR="00260DED" w:rsidRDefault="00260D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DEBD0" w14:textId="5D8EBB3D" w:rsidR="00260DED" w:rsidRDefault="005A3FBE" w:rsidP="005A3FBE">
    <w:pPr>
      <w:tabs>
        <w:tab w:val="left" w:pos="7703"/>
      </w:tabs>
      <w:jc w:val="right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inline distT="0" distB="0" distL="0" distR="0" wp14:anchorId="36642E16" wp14:editId="33BB1CA9">
          <wp:extent cx="2230547" cy="544331"/>
          <wp:effectExtent l="0" t="0" r="0" b="8255"/>
          <wp:docPr id="19253815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538151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9913" cy="556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629058" w14:textId="7CC8F6CA" w:rsidR="00260DED" w:rsidRDefault="00260D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6124"/>
    <w:multiLevelType w:val="hybridMultilevel"/>
    <w:tmpl w:val="B4E8B1D2"/>
    <w:lvl w:ilvl="0" w:tplc="AD74D1A8">
      <w:start w:val="1"/>
      <w:numFmt w:val="decimal"/>
      <w:lvlText w:val="%1)"/>
      <w:lvlJc w:val="left"/>
      <w:pPr>
        <w:ind w:left="720" w:hanging="360"/>
      </w:pPr>
      <w:rPr>
        <w:b w:val="0"/>
        <w:color w:val="1F497D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7718D"/>
    <w:multiLevelType w:val="hybridMultilevel"/>
    <w:tmpl w:val="D85E3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E3852"/>
    <w:multiLevelType w:val="hybridMultilevel"/>
    <w:tmpl w:val="9CA0284C"/>
    <w:lvl w:ilvl="0" w:tplc="9668A3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76DB0"/>
    <w:multiLevelType w:val="hybridMultilevel"/>
    <w:tmpl w:val="C8087F8C"/>
    <w:lvl w:ilvl="0" w:tplc="B64E82BC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B72CE7"/>
    <w:multiLevelType w:val="hybridMultilevel"/>
    <w:tmpl w:val="C838C902"/>
    <w:lvl w:ilvl="0" w:tplc="2DB6E79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AB1AE9"/>
    <w:multiLevelType w:val="hybridMultilevel"/>
    <w:tmpl w:val="2520C622"/>
    <w:lvl w:ilvl="0" w:tplc="99B89A74">
      <w:start w:val="1"/>
      <w:numFmt w:val="decimal"/>
      <w:lvlText w:val="%1."/>
      <w:lvlJc w:val="left"/>
      <w:pPr>
        <w:ind w:left="661" w:hanging="262"/>
      </w:pPr>
      <w:rPr>
        <w:rFonts w:hint="default"/>
        <w:w w:val="100"/>
      </w:rPr>
    </w:lvl>
    <w:lvl w:ilvl="1" w:tplc="D2B4BE76">
      <w:start w:val="1"/>
      <w:numFmt w:val="lowerLetter"/>
      <w:lvlText w:val="%2."/>
      <w:lvlJc w:val="left"/>
      <w:pPr>
        <w:ind w:left="1187" w:hanging="262"/>
      </w:pPr>
      <w:rPr>
        <w:rFonts w:hint="default"/>
        <w:spacing w:val="-1"/>
        <w:w w:val="100"/>
      </w:rPr>
    </w:lvl>
    <w:lvl w:ilvl="2" w:tplc="2AA09FCE">
      <w:numFmt w:val="bullet"/>
      <w:lvlText w:val="•"/>
      <w:lvlJc w:val="left"/>
      <w:pPr>
        <w:ind w:left="2326" w:hanging="262"/>
      </w:pPr>
      <w:rPr>
        <w:rFonts w:hint="default"/>
      </w:rPr>
    </w:lvl>
    <w:lvl w:ilvl="3" w:tplc="3BDE429A">
      <w:numFmt w:val="bullet"/>
      <w:lvlText w:val="•"/>
      <w:lvlJc w:val="left"/>
      <w:pPr>
        <w:ind w:left="3473" w:hanging="262"/>
      </w:pPr>
      <w:rPr>
        <w:rFonts w:hint="default"/>
      </w:rPr>
    </w:lvl>
    <w:lvl w:ilvl="4" w:tplc="59C2BAB4">
      <w:numFmt w:val="bullet"/>
      <w:lvlText w:val="•"/>
      <w:lvlJc w:val="left"/>
      <w:pPr>
        <w:ind w:left="4620" w:hanging="262"/>
      </w:pPr>
      <w:rPr>
        <w:rFonts w:hint="default"/>
      </w:rPr>
    </w:lvl>
    <w:lvl w:ilvl="5" w:tplc="1166FD10">
      <w:numFmt w:val="bullet"/>
      <w:lvlText w:val="•"/>
      <w:lvlJc w:val="left"/>
      <w:pPr>
        <w:ind w:left="5766" w:hanging="262"/>
      </w:pPr>
      <w:rPr>
        <w:rFonts w:hint="default"/>
      </w:rPr>
    </w:lvl>
    <w:lvl w:ilvl="6" w:tplc="06625086">
      <w:numFmt w:val="bullet"/>
      <w:lvlText w:val="•"/>
      <w:lvlJc w:val="left"/>
      <w:pPr>
        <w:ind w:left="6913" w:hanging="262"/>
      </w:pPr>
      <w:rPr>
        <w:rFonts w:hint="default"/>
      </w:rPr>
    </w:lvl>
    <w:lvl w:ilvl="7" w:tplc="B4FC9420">
      <w:numFmt w:val="bullet"/>
      <w:lvlText w:val="•"/>
      <w:lvlJc w:val="left"/>
      <w:pPr>
        <w:ind w:left="8060" w:hanging="262"/>
      </w:pPr>
      <w:rPr>
        <w:rFonts w:hint="default"/>
      </w:rPr>
    </w:lvl>
    <w:lvl w:ilvl="8" w:tplc="000E66FE">
      <w:numFmt w:val="bullet"/>
      <w:lvlText w:val="•"/>
      <w:lvlJc w:val="left"/>
      <w:pPr>
        <w:ind w:left="9206" w:hanging="262"/>
      </w:pPr>
      <w:rPr>
        <w:rFonts w:hint="default"/>
      </w:rPr>
    </w:lvl>
  </w:abstractNum>
  <w:abstractNum w:abstractNumId="6" w15:restartNumberingAfterBreak="0">
    <w:nsid w:val="665E7EB6"/>
    <w:multiLevelType w:val="hybridMultilevel"/>
    <w:tmpl w:val="D62CE5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C304D7E"/>
    <w:multiLevelType w:val="hybridMultilevel"/>
    <w:tmpl w:val="00A63070"/>
    <w:lvl w:ilvl="0" w:tplc="BEEE27E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160FDE"/>
    <w:multiLevelType w:val="hybridMultilevel"/>
    <w:tmpl w:val="EB14FCE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7FE54F84"/>
    <w:multiLevelType w:val="hybridMultilevel"/>
    <w:tmpl w:val="60620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955113">
    <w:abstractNumId w:val="5"/>
  </w:num>
  <w:num w:numId="2" w16cid:durableId="1394162634">
    <w:abstractNumId w:val="4"/>
  </w:num>
  <w:num w:numId="3" w16cid:durableId="20508327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09804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71348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2745274">
    <w:abstractNumId w:val="0"/>
  </w:num>
  <w:num w:numId="7" w16cid:durableId="1146557257">
    <w:abstractNumId w:val="1"/>
  </w:num>
  <w:num w:numId="8" w16cid:durableId="17435574">
    <w:abstractNumId w:val="6"/>
  </w:num>
  <w:num w:numId="9" w16cid:durableId="1288390459">
    <w:abstractNumId w:val="8"/>
  </w:num>
  <w:num w:numId="10" w16cid:durableId="1488327300">
    <w:abstractNumId w:val="9"/>
  </w:num>
  <w:num w:numId="11" w16cid:durableId="1512599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8D0"/>
    <w:rsid w:val="00000772"/>
    <w:rsid w:val="0000095F"/>
    <w:rsid w:val="000305D4"/>
    <w:rsid w:val="00066151"/>
    <w:rsid w:val="000D5A36"/>
    <w:rsid w:val="000E7263"/>
    <w:rsid w:val="00102AB3"/>
    <w:rsid w:val="00132272"/>
    <w:rsid w:val="0013580B"/>
    <w:rsid w:val="00137794"/>
    <w:rsid w:val="0014246C"/>
    <w:rsid w:val="00150D74"/>
    <w:rsid w:val="001616FA"/>
    <w:rsid w:val="001C2DB3"/>
    <w:rsid w:val="001C41E1"/>
    <w:rsid w:val="001D14FE"/>
    <w:rsid w:val="002339FC"/>
    <w:rsid w:val="00255F10"/>
    <w:rsid w:val="00260348"/>
    <w:rsid w:val="00260DED"/>
    <w:rsid w:val="00260F15"/>
    <w:rsid w:val="00281725"/>
    <w:rsid w:val="00282AE9"/>
    <w:rsid w:val="002A0685"/>
    <w:rsid w:val="002A6BF2"/>
    <w:rsid w:val="002C4AFB"/>
    <w:rsid w:val="00320727"/>
    <w:rsid w:val="0035780F"/>
    <w:rsid w:val="003878D0"/>
    <w:rsid w:val="003A49F9"/>
    <w:rsid w:val="003E2AA2"/>
    <w:rsid w:val="00403B45"/>
    <w:rsid w:val="00412F92"/>
    <w:rsid w:val="004261C0"/>
    <w:rsid w:val="00427DE1"/>
    <w:rsid w:val="00466BCE"/>
    <w:rsid w:val="004720A8"/>
    <w:rsid w:val="00491BD4"/>
    <w:rsid w:val="004A6025"/>
    <w:rsid w:val="004C1811"/>
    <w:rsid w:val="004C1C33"/>
    <w:rsid w:val="004F2727"/>
    <w:rsid w:val="00527281"/>
    <w:rsid w:val="00540D24"/>
    <w:rsid w:val="00543BFB"/>
    <w:rsid w:val="00556E83"/>
    <w:rsid w:val="00565428"/>
    <w:rsid w:val="005974E7"/>
    <w:rsid w:val="005A3FBE"/>
    <w:rsid w:val="005A7500"/>
    <w:rsid w:val="005C0B63"/>
    <w:rsid w:val="00630E60"/>
    <w:rsid w:val="006379E1"/>
    <w:rsid w:val="0066651E"/>
    <w:rsid w:val="0069001B"/>
    <w:rsid w:val="00692A9E"/>
    <w:rsid w:val="006959CD"/>
    <w:rsid w:val="006A19AA"/>
    <w:rsid w:val="006D0D6D"/>
    <w:rsid w:val="006E1619"/>
    <w:rsid w:val="006F0E76"/>
    <w:rsid w:val="006F6D61"/>
    <w:rsid w:val="00731346"/>
    <w:rsid w:val="00762040"/>
    <w:rsid w:val="00780E69"/>
    <w:rsid w:val="007F47EF"/>
    <w:rsid w:val="00851D5A"/>
    <w:rsid w:val="008555E6"/>
    <w:rsid w:val="008933EE"/>
    <w:rsid w:val="008E3F47"/>
    <w:rsid w:val="008E6E94"/>
    <w:rsid w:val="0091073E"/>
    <w:rsid w:val="00927429"/>
    <w:rsid w:val="00931375"/>
    <w:rsid w:val="009329A2"/>
    <w:rsid w:val="00933618"/>
    <w:rsid w:val="00936512"/>
    <w:rsid w:val="0094740B"/>
    <w:rsid w:val="0095102B"/>
    <w:rsid w:val="00951582"/>
    <w:rsid w:val="0099158E"/>
    <w:rsid w:val="00997AA8"/>
    <w:rsid w:val="00A60C5B"/>
    <w:rsid w:val="00A62FAE"/>
    <w:rsid w:val="00A874D2"/>
    <w:rsid w:val="00B34F51"/>
    <w:rsid w:val="00B35744"/>
    <w:rsid w:val="00B55F1F"/>
    <w:rsid w:val="00B71415"/>
    <w:rsid w:val="00B830C4"/>
    <w:rsid w:val="00B92135"/>
    <w:rsid w:val="00BA1BAA"/>
    <w:rsid w:val="00BC6DB6"/>
    <w:rsid w:val="00C25911"/>
    <w:rsid w:val="00C50A95"/>
    <w:rsid w:val="00C86FEE"/>
    <w:rsid w:val="00C927FA"/>
    <w:rsid w:val="00D4232B"/>
    <w:rsid w:val="00D71122"/>
    <w:rsid w:val="00DE2DE9"/>
    <w:rsid w:val="00DF6BAF"/>
    <w:rsid w:val="00E16258"/>
    <w:rsid w:val="00E6762A"/>
    <w:rsid w:val="00E952A6"/>
    <w:rsid w:val="00EA08CC"/>
    <w:rsid w:val="00EC73A6"/>
    <w:rsid w:val="00EE5919"/>
    <w:rsid w:val="00EE7A62"/>
    <w:rsid w:val="00EF7A6C"/>
    <w:rsid w:val="00F317DF"/>
    <w:rsid w:val="00F46303"/>
    <w:rsid w:val="00F57C46"/>
    <w:rsid w:val="00F61FDF"/>
    <w:rsid w:val="00F73766"/>
    <w:rsid w:val="00F75563"/>
    <w:rsid w:val="00FA7701"/>
    <w:rsid w:val="00FC655E"/>
    <w:rsid w:val="276EF503"/>
    <w:rsid w:val="5977E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40D8C"/>
  <w15:docId w15:val="{59751864-779B-46DB-9961-67BCBDE0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117"/>
      <w:jc w:val="right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D14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4FE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1D14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4FE"/>
    <w:rPr>
      <w:rFonts w:ascii="Arial Narrow" w:eastAsia="Arial Narrow" w:hAnsi="Arial Narrow" w:cs="Arial Narrow"/>
    </w:rPr>
  </w:style>
  <w:style w:type="character" w:styleId="Hyperlink">
    <w:name w:val="Hyperlink"/>
    <w:basedOn w:val="DefaultParagraphFont"/>
    <w:uiPriority w:val="99"/>
    <w:unhideWhenUsed/>
    <w:rsid w:val="00F61F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1FD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2591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F317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F317DF"/>
  </w:style>
  <w:style w:type="character" w:customStyle="1" w:styleId="normaltextrun">
    <w:name w:val="normaltextrun"/>
    <w:basedOn w:val="DefaultParagraphFont"/>
    <w:rsid w:val="006F0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dlicensing@nd.go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ipr.com/licensing-center/appl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5577FA234D041BCBB7A41C4AE0BDA" ma:contentTypeVersion="6" ma:contentTypeDescription="Create a new document." ma:contentTypeScope="" ma:versionID="f70a86ea41589e81623c035968ec41f6">
  <xsd:schema xmlns:xsd="http://www.w3.org/2001/XMLSchema" xmlns:xs="http://www.w3.org/2001/XMLSchema" xmlns:p="http://schemas.microsoft.com/office/2006/metadata/properties" xmlns:ns1="http://schemas.microsoft.com/sharepoint/v3" xmlns:ns2="7ace5a91-a2ca-49c9-85cd-b0a16b00e458" targetNamespace="http://schemas.microsoft.com/office/2006/metadata/properties" ma:root="true" ma:fieldsID="679d14d1439a6234d6652859e54314dd" ns1:_="" ns2:_="">
    <xsd:import namespace="http://schemas.microsoft.com/sharepoint/v3"/>
    <xsd:import namespace="7ace5a91-a2ca-49c9-85cd-b0a16b00e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e5a91-a2ca-49c9-85cd-b0a16b00e4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2B42A4-99FE-470F-BD95-B9BC43EAF7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581984-3F30-4F0C-8032-BFAB8F8CBE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A3ABE0-2321-46F5-B605-43E9F52CB195}">
  <ds:schemaRefs>
    <ds:schemaRef ds:uri="http://schemas.microsoft.com/sharepoint/v3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7ace5a91-a2ca-49c9-85cd-b0a16b00e458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6D4ED0B-496C-46AA-995A-A6CD9EAA0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ce5a91-a2ca-49c9-85cd-b0a16b00e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Offerman, Cindi L.</dc:creator>
  <cp:lastModifiedBy>Schmitcke, Amanda</cp:lastModifiedBy>
  <cp:revision>2</cp:revision>
  <cp:lastPrinted>2023-08-30T16:02:00Z</cp:lastPrinted>
  <dcterms:created xsi:type="dcterms:W3CDTF">2024-12-30T14:30:00Z</dcterms:created>
  <dcterms:modified xsi:type="dcterms:W3CDTF">2024-12-30T14:30:00Z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2023-07-13T00:00:00Z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14f3c214677a903c3057ded16c86adc17155035bcb85ef06bad54df5b4f3257d</vt:lpwstr>
  </property>
  <property fmtid="{D5CDD505-2E9C-101B-9397-08002B2CF9AE}" pid="7" name="ContentTypeId">
    <vt:lpwstr>0x0101005635577FA234D041BCBB7A41C4AE0BDA</vt:lpwstr>
  </property>
</Properties>
</file>